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A6D" w:rsidRDefault="00124A6D" w:rsidP="00DD56E2">
      <w:pPr>
        <w:jc w:val="center"/>
      </w:pPr>
    </w:p>
    <w:p w:rsidR="002B2218" w:rsidRDefault="002B2218" w:rsidP="00DD56E2">
      <w:pPr>
        <w:jc w:val="center"/>
      </w:pPr>
    </w:p>
    <w:p w:rsidR="002B2218" w:rsidRDefault="002B2218" w:rsidP="00DD56E2">
      <w:pPr>
        <w:jc w:val="center"/>
      </w:pPr>
    </w:p>
    <w:p w:rsidR="002B2218" w:rsidRDefault="002B2218" w:rsidP="00DD56E2">
      <w:pPr>
        <w:jc w:val="center"/>
      </w:pPr>
    </w:p>
    <w:p w:rsidR="002B2218" w:rsidRDefault="002B2218" w:rsidP="00DD56E2">
      <w:pPr>
        <w:jc w:val="center"/>
      </w:pPr>
    </w:p>
    <w:p w:rsidR="002B2218" w:rsidRDefault="002B2218" w:rsidP="00DD56E2">
      <w:pPr>
        <w:jc w:val="center"/>
      </w:pPr>
    </w:p>
    <w:p w:rsidR="002B2218" w:rsidRDefault="002B2218" w:rsidP="00DD56E2">
      <w:pPr>
        <w:jc w:val="center"/>
      </w:pPr>
      <w:r>
        <w:t xml:space="preserve">Organizational </w:t>
      </w:r>
      <w:proofErr w:type="spellStart"/>
      <w:r w:rsidR="00DD56E2">
        <w:t>Behavior</w:t>
      </w:r>
      <w:proofErr w:type="spellEnd"/>
      <w:r w:rsidR="00DD56E2">
        <w:t xml:space="preserve"> Concepts </w:t>
      </w:r>
    </w:p>
    <w:p w:rsidR="002B2218" w:rsidRDefault="002B2218" w:rsidP="00DD56E2">
      <w:pPr>
        <w:jc w:val="center"/>
      </w:pPr>
      <w:r>
        <w:t>Student</w:t>
      </w:r>
      <w:r w:rsidR="00DD56E2">
        <w:t>'</w:t>
      </w:r>
      <w:r>
        <w:t>s name:</w:t>
      </w:r>
    </w:p>
    <w:p w:rsidR="002B2218" w:rsidRDefault="002B2218" w:rsidP="00DD56E2">
      <w:pPr>
        <w:jc w:val="center"/>
      </w:pPr>
      <w:r>
        <w:t>Professor</w:t>
      </w:r>
      <w:r w:rsidR="00DD56E2">
        <w:t>'</w:t>
      </w:r>
      <w:r>
        <w:t xml:space="preserve">s name: </w:t>
      </w:r>
    </w:p>
    <w:p w:rsidR="002B2218" w:rsidRDefault="002B2218" w:rsidP="00DD56E2">
      <w:pPr>
        <w:jc w:val="center"/>
      </w:pPr>
      <w:r>
        <w:t>Institution of affiliation:</w:t>
      </w:r>
    </w:p>
    <w:p w:rsidR="002B2218" w:rsidRDefault="002B2218" w:rsidP="00DD56E2">
      <w:pPr>
        <w:jc w:val="center"/>
      </w:pPr>
      <w:r>
        <w:t>Course:</w:t>
      </w:r>
    </w:p>
    <w:p w:rsidR="002B2218" w:rsidRDefault="002B2218" w:rsidP="00DD56E2">
      <w:pPr>
        <w:jc w:val="center"/>
      </w:pPr>
      <w:r>
        <w:t xml:space="preserve">Date: </w:t>
      </w:r>
    </w:p>
    <w:p w:rsidR="002B2218" w:rsidRDefault="002B2218" w:rsidP="00DD56E2">
      <w:r>
        <w:br w:type="page"/>
      </w:r>
    </w:p>
    <w:p w:rsidR="002B2218" w:rsidRDefault="002B2218" w:rsidP="00DD56E2">
      <w:pPr>
        <w:ind w:firstLine="720"/>
      </w:pPr>
      <w:r>
        <w:lastRenderedPageBreak/>
        <w:t xml:space="preserve">The working of any institution or individual </w:t>
      </w:r>
      <w:r w:rsidR="00DD56E2">
        <w:t>depends on the organization of different production factors</w:t>
      </w:r>
      <w:r>
        <w:t xml:space="preserve"> towards effecting the in</w:t>
      </w:r>
      <w:r w:rsidR="00DD56E2">
        <w:t>tend</w:t>
      </w:r>
      <w:r>
        <w:t>ed purpose of the business. Every business or institution ha</w:t>
      </w:r>
      <w:r w:rsidR="00DD56E2">
        <w:t>s</w:t>
      </w:r>
      <w:r>
        <w:t xml:space="preserve"> rule</w:t>
      </w:r>
      <w:r w:rsidR="00DD56E2">
        <w:t>s</w:t>
      </w:r>
      <w:r>
        <w:t xml:space="preserve"> and norms that are adhered </w:t>
      </w:r>
      <w:r w:rsidR="00DD56E2">
        <w:t xml:space="preserve">to </w:t>
      </w:r>
      <w:proofErr w:type="spellStart"/>
      <w:r w:rsidR="00DD56E2">
        <w:t>to</w:t>
      </w:r>
      <w:proofErr w:type="spellEnd"/>
      <w:r w:rsidR="00DD56E2">
        <w:t xml:space="preserve"> </w:t>
      </w:r>
      <w:r>
        <w:t>enhance the effectiveness of the business. The organization is structurally managed from the top</w:t>
      </w:r>
      <w:r w:rsidR="00DD56E2">
        <w:t>, passing the instruction as the business objectives state</w:t>
      </w:r>
      <w:r>
        <w:t>. Different organizations are owned and managed by different people</w:t>
      </w:r>
      <w:r w:rsidR="00DD56E2">
        <w:t>;</w:t>
      </w:r>
      <w:r>
        <w:t xml:space="preserve"> </w:t>
      </w:r>
      <w:r w:rsidR="00DD56E2">
        <w:t>managers head some</w:t>
      </w:r>
      <w:r>
        <w:t xml:space="preserve"> while </w:t>
      </w:r>
      <w:r w:rsidR="00DD56E2">
        <w:t>the leaders operate oth</w:t>
      </w:r>
      <w:r>
        <w:t>ers. For a business or objective to succeed</w:t>
      </w:r>
      <w:r w:rsidR="00DD56E2">
        <w:t>,</w:t>
      </w:r>
      <w:r>
        <w:t xml:space="preserve"> it must be attributed to the </w:t>
      </w:r>
      <w:r w:rsidR="00DD56E2">
        <w:t>organization's people</w:t>
      </w:r>
      <w:r>
        <w:t xml:space="preserve"> and show the ability to </w:t>
      </w:r>
      <w:r w:rsidR="00143A09">
        <w:t>integrate</w:t>
      </w:r>
      <w:r>
        <w:t xml:space="preserve"> the set r</w:t>
      </w:r>
      <w:r w:rsidR="00DD56E2">
        <w:t>ules into their daily practice (</w:t>
      </w:r>
      <w:proofErr w:type="spellStart"/>
      <w:r w:rsidR="00DD56E2">
        <w:t>Lussier</w:t>
      </w:r>
      <w:proofErr w:type="spellEnd"/>
      <w:r w:rsidR="00DD56E2">
        <w:t xml:space="preserve">, &amp; </w:t>
      </w:r>
      <w:proofErr w:type="spellStart"/>
      <w:r w:rsidR="00DD56E2">
        <w:t>Achua</w:t>
      </w:r>
      <w:proofErr w:type="spellEnd"/>
      <w:r w:rsidR="00DD56E2">
        <w:t xml:space="preserve">, </w:t>
      </w:r>
      <w:r w:rsidR="00DD56E2" w:rsidRPr="00DD56E2">
        <w:t>2015).</w:t>
      </w:r>
    </w:p>
    <w:p w:rsidR="00540008" w:rsidRDefault="00DD56E2" w:rsidP="00DD56E2">
      <w:pPr>
        <w:ind w:firstLine="720"/>
      </w:pPr>
      <w:r>
        <w:t>O</w:t>
      </w:r>
      <w:r w:rsidR="002B2218">
        <w:t xml:space="preserve">rganizational </w:t>
      </w:r>
      <w:proofErr w:type="spellStart"/>
      <w:r w:rsidR="002B2218">
        <w:t>behavior</w:t>
      </w:r>
      <w:proofErr w:type="spellEnd"/>
      <w:r w:rsidR="002B2218">
        <w:t xml:space="preserve"> entails </w:t>
      </w:r>
      <w:r>
        <w:t>several</w:t>
      </w:r>
      <w:r w:rsidR="002B2218">
        <w:t xml:space="preserve"> element</w:t>
      </w:r>
      <w:r>
        <w:t>s</w:t>
      </w:r>
      <w:r w:rsidR="002B2218">
        <w:t xml:space="preserve"> learn</w:t>
      </w:r>
      <w:r>
        <w:t>ed</w:t>
      </w:r>
      <w:r w:rsidR="002B2218">
        <w:t xml:space="preserve"> in school on how people ofte</w:t>
      </w:r>
      <w:r w:rsidR="00143A09">
        <w:t>n interact</w:t>
      </w:r>
      <w:r w:rsidR="002B2218">
        <w:t xml:space="preserve"> in a business and outside busin</w:t>
      </w:r>
      <w:r w:rsidR="00143A09">
        <w:t xml:space="preserve">ess to ensure the </w:t>
      </w:r>
      <w:r w:rsidR="002B2218">
        <w:t>business achieve</w:t>
      </w:r>
      <w:r>
        <w:t>s</w:t>
      </w:r>
      <w:r w:rsidR="002B2218">
        <w:t xml:space="preserve"> maximum benefit from the services provided.</w:t>
      </w:r>
      <w:r w:rsidR="00143A09">
        <w:t xml:space="preserve"> It is defined as studying human </w:t>
      </w:r>
      <w:proofErr w:type="spellStart"/>
      <w:r w:rsidR="00143A09">
        <w:t>behavior</w:t>
      </w:r>
      <w:proofErr w:type="spellEnd"/>
      <w:r w:rsidR="00143A09">
        <w:t xml:space="preserve"> in an organizational setting, an interface between the human attributes and the organization and the organization itself. </w:t>
      </w:r>
      <w:r w:rsidR="002B2218">
        <w:t xml:space="preserve"> </w:t>
      </w:r>
      <w:r w:rsidR="00143A09">
        <w:t>Also, it is concerned with understanding, predicting</w:t>
      </w:r>
      <w:r>
        <w:t>,</w:t>
      </w:r>
      <w:r w:rsidR="00143A09">
        <w:t xml:space="preserve"> and controlling the </w:t>
      </w:r>
      <w:proofErr w:type="spellStart"/>
      <w:r w:rsidR="00143A09">
        <w:t>behavior</w:t>
      </w:r>
      <w:proofErr w:type="spellEnd"/>
      <w:r w:rsidR="00143A09">
        <w:t xml:space="preserve"> of employees</w:t>
      </w:r>
      <w:r>
        <w:t>,</w:t>
      </w:r>
      <w:r w:rsidR="00143A09">
        <w:t xml:space="preserve"> either individually or groups in an organization. </w:t>
      </w:r>
      <w:r w:rsidR="002B2218">
        <w:t>The concepts learn</w:t>
      </w:r>
      <w:r>
        <w:t>ed</w:t>
      </w:r>
      <w:r w:rsidR="002B2218">
        <w:t xml:space="preserve"> during organizational </w:t>
      </w:r>
      <w:proofErr w:type="spellStart"/>
      <w:r w:rsidR="002B2218">
        <w:t>behavior</w:t>
      </w:r>
      <w:proofErr w:type="spellEnd"/>
      <w:r w:rsidR="002B2218">
        <w:t xml:space="preserve"> </w:t>
      </w:r>
      <w:r>
        <w:t>ensure the business operates more effectively to maximize</w:t>
      </w:r>
      <w:r w:rsidR="002B2218">
        <w:t xml:space="preserve"> profits while satisfying the</w:t>
      </w:r>
      <w:r>
        <w:t xml:space="preserve"> customers (</w:t>
      </w:r>
      <w:proofErr w:type="spellStart"/>
      <w:r>
        <w:t>Hakansson</w:t>
      </w:r>
      <w:proofErr w:type="spellEnd"/>
      <w:r>
        <w:t xml:space="preserve">, </w:t>
      </w:r>
      <w:r w:rsidRPr="00DD56E2">
        <w:t xml:space="preserve">2014). </w:t>
      </w:r>
      <w:r w:rsidR="002B2218">
        <w:t xml:space="preserve"> The several aspect</w:t>
      </w:r>
      <w:r>
        <w:t>s</w:t>
      </w:r>
      <w:r w:rsidR="002B2218">
        <w:t xml:space="preserve"> of organizational </w:t>
      </w:r>
      <w:proofErr w:type="spellStart"/>
      <w:r w:rsidR="002B2218">
        <w:t>behavior</w:t>
      </w:r>
      <w:proofErr w:type="spellEnd"/>
      <w:r w:rsidR="002B2218">
        <w:t xml:space="preserve"> are thought </w:t>
      </w:r>
      <w:r>
        <w:t>i</w:t>
      </w:r>
      <w:r w:rsidR="002B2218">
        <w:t>n different areas</w:t>
      </w:r>
      <w:r>
        <w:t>,</w:t>
      </w:r>
      <w:r w:rsidR="002B2218">
        <w:t xml:space="preserve"> such as the field of research aimed at improving performance, job satisfaction, enhancing innovation through analysis</w:t>
      </w:r>
      <w:r>
        <w:t>,</w:t>
      </w:r>
      <w:r w:rsidR="002B2218">
        <w:t xml:space="preserve"> and embracing new skills while encouraging the art of leadership to steer the entire business process. Each </w:t>
      </w:r>
      <w:r>
        <w:t>stated objective has a unique mechanism or learning and recommended actions to be followed, such as changing the mechanism of evaluating performance, modifying the established compensation structures, and reorganizing</w:t>
      </w:r>
      <w:r w:rsidR="002B2218">
        <w:t xml:space="preserve"> pre-existing groups.</w:t>
      </w:r>
      <w:bookmarkStart w:id="0" w:name="_GoBack"/>
      <w:bookmarkEnd w:id="0"/>
    </w:p>
    <w:p w:rsidR="002B2218" w:rsidRDefault="00540008" w:rsidP="00DD56E2">
      <w:pPr>
        <w:ind w:firstLine="720"/>
      </w:pPr>
      <w:r>
        <w:t>The various definition</w:t>
      </w:r>
      <w:r w:rsidR="00DD56E2">
        <w:t xml:space="preserve">s proposed to define organizational </w:t>
      </w:r>
      <w:proofErr w:type="spellStart"/>
      <w:r w:rsidR="00DD56E2">
        <w:t>behavior</w:t>
      </w:r>
      <w:proofErr w:type="spellEnd"/>
      <w:r w:rsidR="00DD56E2">
        <w:t xml:space="preserve"> include a systematic analysis, study, and application of learned knowledge on how individuals and groups act within their organizations</w:t>
      </w:r>
      <w:r>
        <w:t>. Every field</w:t>
      </w:r>
      <w:r w:rsidR="00DD56E2">
        <w:t>,</w:t>
      </w:r>
      <w:r>
        <w:t xml:space="preserve"> from medicine to political science</w:t>
      </w:r>
      <w:r w:rsidR="00DD56E2">
        <w:t>,</w:t>
      </w:r>
      <w:r>
        <w:t xml:space="preserve"> ha</w:t>
      </w:r>
      <w:r w:rsidR="00DD56E2">
        <w:t>s</w:t>
      </w:r>
      <w:r>
        <w:t xml:space="preserve"> </w:t>
      </w:r>
      <w:r>
        <w:lastRenderedPageBreak/>
        <w:t xml:space="preserve">been noted to influence organizational </w:t>
      </w:r>
      <w:proofErr w:type="spellStart"/>
      <w:r>
        <w:t>behavior</w:t>
      </w:r>
      <w:proofErr w:type="spellEnd"/>
      <w:r>
        <w:t xml:space="preserve">. The organizational </w:t>
      </w:r>
      <w:proofErr w:type="spellStart"/>
      <w:r>
        <w:t>behavior</w:t>
      </w:r>
      <w:proofErr w:type="spellEnd"/>
      <w:r>
        <w:t xml:space="preserve"> </w:t>
      </w:r>
      <w:r w:rsidR="00DD56E2">
        <w:t xml:space="preserve">emphasizes </w:t>
      </w:r>
      <w:r>
        <w:t>innovation, leadership and power, interpersonal communication, formation of groups, attitude in learning, development</w:t>
      </w:r>
      <w:r w:rsidR="00DD56E2">
        <w:t>,</w:t>
      </w:r>
      <w:r>
        <w:t xml:space="preserve"> and perception of ideas towards establishing a critical work design. </w:t>
      </w:r>
      <w:r w:rsidR="002B2218">
        <w:t xml:space="preserve"> </w:t>
      </w:r>
    </w:p>
    <w:p w:rsidR="002B2218" w:rsidRDefault="00143A09" w:rsidP="00DD56E2">
      <w:pPr>
        <w:ind w:firstLine="720"/>
      </w:pPr>
      <w:r>
        <w:t xml:space="preserve">Organizational </w:t>
      </w:r>
      <w:proofErr w:type="spellStart"/>
      <w:r>
        <w:t>behavior</w:t>
      </w:r>
      <w:proofErr w:type="spellEnd"/>
      <w:r>
        <w:t xml:space="preserve"> r</w:t>
      </w:r>
      <w:r w:rsidR="002B2218">
        <w:t xml:space="preserve">esearchers are highly recommended to establish the relationship between worker and performance to determine whether workers are in a position to be motivated to enhance productivity by altering the external environment such as </w:t>
      </w:r>
      <w:r w:rsidR="00DD56E2">
        <w:t xml:space="preserve">the </w:t>
      </w:r>
      <w:r w:rsidR="002B2218">
        <w:t xml:space="preserve">design of the organization and lighting in addition to training and </w:t>
      </w:r>
      <w:r w:rsidR="00DD56E2">
        <w:t xml:space="preserve">a </w:t>
      </w:r>
      <w:proofErr w:type="spellStart"/>
      <w:r w:rsidR="002B2218">
        <w:t>favorable</w:t>
      </w:r>
      <w:proofErr w:type="spellEnd"/>
      <w:r w:rsidR="002B2218">
        <w:t xml:space="preserve"> environment. </w:t>
      </w:r>
      <w:r>
        <w:t xml:space="preserve">This is often the study of the organization at the primary levels involving their primary roles in the business. </w:t>
      </w:r>
      <w:r w:rsidR="002B2218">
        <w:t>The research</w:t>
      </w:r>
      <w:r w:rsidR="00DD56E2">
        <w:t>, however,</w:t>
      </w:r>
      <w:r w:rsidR="002B2218">
        <w:t xml:space="preserve"> identified the environment had little impact </w:t>
      </w:r>
      <w:r w:rsidR="00DD56E2">
        <w:t>on</w:t>
      </w:r>
      <w:r w:rsidR="002B2218">
        <w:t xml:space="preserve"> the worker</w:t>
      </w:r>
      <w:r w:rsidR="00DD56E2">
        <w:t>'</w:t>
      </w:r>
      <w:r w:rsidR="002B2218">
        <w:t>s performance as the social factors did</w:t>
      </w:r>
      <w:r w:rsidR="00DD56E2">
        <w:t>. I</w:t>
      </w:r>
      <w:r w:rsidR="002B2218">
        <w:t>t directly affected the employer</w:t>
      </w:r>
      <w:r w:rsidR="00DD56E2">
        <w:t>'</w:t>
      </w:r>
      <w:r w:rsidR="002B2218">
        <w:t>s performance from family relationship</w:t>
      </w:r>
      <w:r w:rsidR="00DD56E2">
        <w:t>s and good living. Most of the employees who had good relationships</w:t>
      </w:r>
      <w:r w:rsidR="002B2218">
        <w:t xml:space="preserve"> with their leaders and bosses proved reproductive to the business and felt appreciated by their work</w:t>
      </w:r>
      <w:r w:rsidR="00DD56E2">
        <w:t xml:space="preserve"> (Lusardi &amp; Mitchell, </w:t>
      </w:r>
      <w:r w:rsidR="00DD56E2" w:rsidRPr="00DD56E2">
        <w:t xml:space="preserve">2014). </w:t>
      </w:r>
      <w:r w:rsidR="00DD56E2">
        <w:t>O</w:t>
      </w:r>
      <w:r>
        <w:t xml:space="preserve">rganizational </w:t>
      </w:r>
      <w:proofErr w:type="spellStart"/>
      <w:r>
        <w:t>behavior</w:t>
      </w:r>
      <w:proofErr w:type="spellEnd"/>
      <w:r>
        <w:t xml:space="preserve"> severs a </w:t>
      </w:r>
      <w:r w:rsidR="00DD56E2">
        <w:t>significant</w:t>
      </w:r>
      <w:r>
        <w:t xml:space="preserve"> purpose of revitalizing organizational theory and developing </w:t>
      </w:r>
      <w:r w:rsidR="00DD56E2">
        <w:t xml:space="preserve">a </w:t>
      </w:r>
      <w:r>
        <w:t xml:space="preserve">better and effective conceptualization of organizational life. This system is built under different frames </w:t>
      </w:r>
      <w:r w:rsidR="00DD56E2">
        <w:t xml:space="preserve">of </w:t>
      </w:r>
      <w:r>
        <w:t>nature and different field</w:t>
      </w:r>
      <w:r w:rsidR="00DD56E2">
        <w:t>s</w:t>
      </w:r>
      <w:r>
        <w:t xml:space="preserve"> of studies such as economics, engineering</w:t>
      </w:r>
      <w:r w:rsidR="00DD56E2">
        <w:t>, psychology, and</w:t>
      </w:r>
      <w:r>
        <w:t xml:space="preserve"> other disciplines. Some of the concepts introduced to organizational </w:t>
      </w:r>
      <w:proofErr w:type="spellStart"/>
      <w:r>
        <w:t>behavior</w:t>
      </w:r>
      <w:proofErr w:type="spellEnd"/>
      <w:r>
        <w:t xml:space="preserve"> include the decision</w:t>
      </w:r>
      <w:r w:rsidR="00DD56E2">
        <w:t>-</w:t>
      </w:r>
      <w:r>
        <w:t>making pioneered by Herbert Simon</w:t>
      </w:r>
      <w:r w:rsidR="00DD56E2">
        <w:t>;</w:t>
      </w:r>
      <w:r>
        <w:t xml:space="preserve"> they proposed people often have different decision</w:t>
      </w:r>
      <w:r w:rsidR="00DD56E2">
        <w:t>-</w:t>
      </w:r>
      <w:r>
        <w:t>making in an organization tha</w:t>
      </w:r>
      <w:r w:rsidR="00DD56E2">
        <w:t>n</w:t>
      </w:r>
      <w:r>
        <w:t xml:space="preserve"> outside the organization. Other concepts formulated to support the organizational </w:t>
      </w:r>
      <w:proofErr w:type="spellStart"/>
      <w:r>
        <w:t>behavior</w:t>
      </w:r>
      <w:proofErr w:type="spellEnd"/>
      <w:r>
        <w:t xml:space="preserve"> include resource dependence and informal organization as strategic ideas to improve the process. Other theories </w:t>
      </w:r>
      <w:r w:rsidR="00DD56E2">
        <w:t>to establish</w:t>
      </w:r>
      <w:r>
        <w:t xml:space="preserve"> a balance </w:t>
      </w:r>
      <w:r w:rsidR="00DD56E2">
        <w:t>like</w:t>
      </w:r>
      <w:r>
        <w:t xml:space="preserve"> organization include the contingency theory, organizational ecology</w:t>
      </w:r>
      <w:r w:rsidR="00DD56E2">
        <w:t>,</w:t>
      </w:r>
      <w:r>
        <w:t xml:space="preserve"> and institutional theory. </w:t>
      </w:r>
    </w:p>
    <w:p w:rsidR="00143A09" w:rsidRDefault="00143A09" w:rsidP="00DD56E2">
      <w:pPr>
        <w:ind w:firstLine="720"/>
      </w:pPr>
      <w:r>
        <w:t>Organization</w:t>
      </w:r>
      <w:r w:rsidR="00DD56E2">
        <w:t>al</w:t>
      </w:r>
      <w:r>
        <w:t xml:space="preserve"> </w:t>
      </w:r>
      <w:proofErr w:type="spellStart"/>
      <w:r>
        <w:t>behavior</w:t>
      </w:r>
      <w:proofErr w:type="spellEnd"/>
      <w:r>
        <w:t xml:space="preserve"> traces its origin back in the period of max weber and organizational studies during 1760 following the adoption of new technology in manufacturing and improvement in mechanization. Following industrialization, there was a </w:t>
      </w:r>
      <w:r>
        <w:lastRenderedPageBreak/>
        <w:t>massive change in social and cultural aspects</w:t>
      </w:r>
      <w:r w:rsidR="00DD56E2">
        <w:t>, including introducing</w:t>
      </w:r>
      <w:r>
        <w:t xml:space="preserve"> new forms of organization. The</w:t>
      </w:r>
      <w:r w:rsidR="00540008">
        <w:t xml:space="preserve"> </w:t>
      </w:r>
      <w:r>
        <w:t>analysis of th</w:t>
      </w:r>
      <w:r w:rsidR="00DD56E2">
        <w:t>ese new forms resulted in the description of bureaucracy as an ideal type of organization</w:t>
      </w:r>
      <w:r>
        <w:t xml:space="preserve"> established on the legal principle aimed at maximizing technical efficiency. During the 1890s, scientific management emerged</w:t>
      </w:r>
      <w:r w:rsidR="00DD56E2">
        <w:t>,</w:t>
      </w:r>
      <w:r>
        <w:t xml:space="preserve"> and Taylorism led to </w:t>
      </w:r>
      <w:r w:rsidR="00DD56E2">
        <w:t xml:space="preserve">the </w:t>
      </w:r>
      <w:r>
        <w:t xml:space="preserve">formation of organizational </w:t>
      </w:r>
      <w:proofErr w:type="spellStart"/>
      <w:r>
        <w:t>behavior</w:t>
      </w:r>
      <w:proofErr w:type="spellEnd"/>
      <w:r>
        <w:t xml:space="preserve"> as one of the disciplines in academics. However, the human relations movement was due to </w:t>
      </w:r>
      <w:r w:rsidR="00DD56E2">
        <w:t>the failure of scientific management, which emphasized</w:t>
      </w:r>
      <w:r>
        <w:t xml:space="preserve"> the employee in terms of their cooperation</w:t>
      </w:r>
      <w:r w:rsidR="00DD56E2">
        <w:t xml:space="preserve"> and motivation towards work (Wren, &amp; </w:t>
      </w:r>
      <w:proofErr w:type="spellStart"/>
      <w:r w:rsidR="00DD56E2">
        <w:t>Bedeian</w:t>
      </w:r>
      <w:proofErr w:type="spellEnd"/>
      <w:r w:rsidR="00DD56E2">
        <w:t xml:space="preserve">, </w:t>
      </w:r>
      <w:r w:rsidR="00DD56E2" w:rsidRPr="00DD56E2">
        <w:t>2020).</w:t>
      </w:r>
    </w:p>
    <w:p w:rsidR="002B2218" w:rsidRDefault="00DD56E2" w:rsidP="00DD56E2">
      <w:pPr>
        <w:ind w:firstLine="720"/>
      </w:pPr>
      <w:r>
        <w:t>The finding established in the research proved the alternative to practical work, such as the use of work breaks to enhance productivity and the improvement of the lighting system as an external factor affecting production and social factors,</w:t>
      </w:r>
      <w:r w:rsidR="00143A09">
        <w:t xml:space="preserve"> among other factors. Bas</w:t>
      </w:r>
      <w:r>
        <w:t>ed on the research,</w:t>
      </w:r>
      <w:r w:rsidR="00143A09">
        <w:t xml:space="preserve"> the Hawthorne </w:t>
      </w:r>
      <w:r>
        <w:t>a</w:t>
      </w:r>
      <w:r w:rsidR="00143A09">
        <w:t xml:space="preserve">ffects the ability of different workers to change when they notice they are under the observational research on organizational </w:t>
      </w:r>
      <w:proofErr w:type="spellStart"/>
      <w:r w:rsidR="00143A09">
        <w:t>behavior</w:t>
      </w:r>
      <w:proofErr w:type="spellEnd"/>
      <w:r w:rsidR="00143A09">
        <w:t xml:space="preserve">.  The </w:t>
      </w:r>
      <w:r>
        <w:t>H</w:t>
      </w:r>
      <w:r w:rsidR="00143A09">
        <w:t xml:space="preserve">awthorne research has received much credit since its inception and is used </w:t>
      </w:r>
      <w:r>
        <w:t>to validate</w:t>
      </w:r>
      <w:r w:rsidR="00143A09">
        <w:t xml:space="preserve"> organizational </w:t>
      </w:r>
      <w:proofErr w:type="spellStart"/>
      <w:r w:rsidR="00143A09">
        <w:t>behavior</w:t>
      </w:r>
      <w:proofErr w:type="spellEnd"/>
      <w:r w:rsidR="00143A09">
        <w:t xml:space="preserve"> and acts as the primary </w:t>
      </w:r>
      <w:r>
        <w:t>basis of human resources (</w:t>
      </w:r>
      <w:proofErr w:type="spellStart"/>
      <w:r>
        <w:t>Nahmens</w:t>
      </w:r>
      <w:proofErr w:type="spellEnd"/>
      <w:r>
        <w:t xml:space="preserve"> &amp; </w:t>
      </w:r>
      <w:proofErr w:type="spellStart"/>
      <w:r>
        <w:t>Ikuma</w:t>
      </w:r>
      <w:proofErr w:type="spellEnd"/>
      <w:r>
        <w:t xml:space="preserve">, </w:t>
      </w:r>
      <w:r w:rsidRPr="00DD56E2">
        <w:t>2012).</w:t>
      </w:r>
    </w:p>
    <w:p w:rsidR="00DD56E2" w:rsidRDefault="00540008" w:rsidP="00DD56E2">
      <w:pPr>
        <w:ind w:firstLine="720"/>
      </w:pPr>
      <w:r>
        <w:t xml:space="preserve">The leadership theories have been the </w:t>
      </w:r>
      <w:r w:rsidR="00DD56E2">
        <w:t>most significan</w:t>
      </w:r>
      <w:r>
        <w:t xml:space="preserve">t emphasis on observational </w:t>
      </w:r>
      <w:proofErr w:type="spellStart"/>
      <w:r>
        <w:t>behavior</w:t>
      </w:r>
      <w:proofErr w:type="spellEnd"/>
      <w:r>
        <w:t xml:space="preserve">. Several theories </w:t>
      </w:r>
      <w:r w:rsidR="00DD56E2">
        <w:t>are formulated to support a good leader's motion towards the organization to enable the business prospects to</w:t>
      </w:r>
      <w:r>
        <w:t xml:space="preserve"> rise. The early theories </w:t>
      </w:r>
      <w:r w:rsidR="00DD56E2">
        <w:t>focused on the aspects of the attributes of a leader while the current theories emphasize</w:t>
      </w:r>
      <w:r>
        <w:t xml:space="preserve"> the leadership </w:t>
      </w:r>
      <w:proofErr w:type="spellStart"/>
      <w:r>
        <w:t>behaviors</w:t>
      </w:r>
      <w:proofErr w:type="spellEnd"/>
      <w:r>
        <w:t xml:space="preserve"> and the various conditions suitable to </w:t>
      </w:r>
      <w:r w:rsidR="00DD56E2">
        <w:t>a</w:t>
      </w:r>
      <w:r>
        <w:t xml:space="preserve">ffect a leader. The </w:t>
      </w:r>
      <w:r w:rsidR="00DD56E2">
        <w:t xml:space="preserve">proposed approaches include the contingency theory, the consideration, the initiating structure model, leader member exchange, the path goal theory, </w:t>
      </w:r>
      <w:proofErr w:type="spellStart"/>
      <w:r w:rsidR="00DD56E2">
        <w:t>behavioral</w:t>
      </w:r>
      <w:proofErr w:type="spellEnd"/>
      <w:r w:rsidR="00DD56E2">
        <w:t xml:space="preserve"> modification, and the transformational leadership theory</w:t>
      </w:r>
      <w:r>
        <w:t>. The contingency theory emphasi</w:t>
      </w:r>
      <w:r w:rsidR="00DD56E2">
        <w:t>zes that good leadership depends</w:t>
      </w:r>
      <w:r>
        <w:t xml:space="preserve"> on the nature of a leader and the circumstances under which they are placed</w:t>
      </w:r>
      <w:r w:rsidR="00DD56E2">
        <w:t>.</w:t>
      </w:r>
    </w:p>
    <w:p w:rsidR="00540008" w:rsidRDefault="00DD56E2" w:rsidP="00DD56E2">
      <w:pPr>
        <w:ind w:firstLine="720"/>
      </w:pPr>
      <w:r>
        <w:lastRenderedPageBreak/>
        <w:t>In contrast,</w:t>
      </w:r>
      <w:r w:rsidR="00540008">
        <w:t xml:space="preserve"> the leader</w:t>
      </w:r>
      <w:r>
        <w:t>-</w:t>
      </w:r>
      <w:r w:rsidR="00540008">
        <w:t xml:space="preserve">member exchange theory </w:t>
      </w:r>
      <w:r>
        <w:t>outlines</w:t>
      </w:r>
      <w:r w:rsidR="00540008">
        <w:t xml:space="preserve"> the exchange relationship between the individual supervisor and the subordinate pairs. The path</w:t>
      </w:r>
      <w:r>
        <w:t>-</w:t>
      </w:r>
      <w:r w:rsidR="00540008">
        <w:t xml:space="preserve">goal theory is a form of contingency theory that forms a basis </w:t>
      </w:r>
      <w:r>
        <w:t>for</w:t>
      </w:r>
      <w:r w:rsidR="00540008">
        <w:t xml:space="preserve"> linking the appropriate leadership in organization conditions and the workers in the organization individually bas</w:t>
      </w:r>
      <w:r>
        <w:t>ed</w:t>
      </w:r>
      <w:r w:rsidR="00540008">
        <w:t xml:space="preserve"> on their personality traits. The transformational leadership theory strictly entails the attributes leader</w:t>
      </w:r>
      <w:r>
        <w:t xml:space="preserve"> possesse</w:t>
      </w:r>
      <w:r w:rsidR="00540008">
        <w:t xml:space="preserve">s towards inspiring high motivation and improve performance among followers. The charismatic leadership aspect is derived from this theory governing organizational growth through the aspects of a good leader. Lastly, the </w:t>
      </w:r>
      <w:proofErr w:type="spellStart"/>
      <w:r w:rsidR="00540008">
        <w:t>behavioral</w:t>
      </w:r>
      <w:proofErr w:type="spellEnd"/>
      <w:r w:rsidR="00540008">
        <w:t xml:space="preserve"> modification</w:t>
      </w:r>
      <w:r w:rsidR="00063E3F">
        <w:t xml:space="preserve"> the leaders employ leadership skills that involve </w:t>
      </w:r>
      <w:r>
        <w:t>using</w:t>
      </w:r>
      <w:r w:rsidR="00063E3F">
        <w:t xml:space="preserve"> power</w:t>
      </w:r>
      <w:r>
        <w:t>;</w:t>
      </w:r>
      <w:r w:rsidR="00063E3F">
        <w:t xml:space="preserve"> they can either reward or withhold reward </w:t>
      </w:r>
      <w:r>
        <w:t xml:space="preserve">and substitute with punishment (Fry, </w:t>
      </w:r>
      <w:proofErr w:type="spellStart"/>
      <w:r>
        <w:t>Vitucci</w:t>
      </w:r>
      <w:proofErr w:type="spellEnd"/>
      <w:r>
        <w:t xml:space="preserve">, &amp; </w:t>
      </w:r>
      <w:proofErr w:type="spellStart"/>
      <w:r>
        <w:t>Cedillo</w:t>
      </w:r>
      <w:proofErr w:type="spellEnd"/>
      <w:r>
        <w:t xml:space="preserve">, </w:t>
      </w:r>
      <w:r w:rsidRPr="00DD56E2">
        <w:t>2005).</w:t>
      </w:r>
    </w:p>
    <w:p w:rsidR="00063E3F" w:rsidRDefault="00063E3F" w:rsidP="00DD56E2">
      <w:pPr>
        <w:ind w:firstLine="720"/>
      </w:pPr>
      <w:r>
        <w:t xml:space="preserve">The path theories seek to explain </w:t>
      </w:r>
      <w:r w:rsidR="00DD56E2">
        <w:t>how leaders often motivate followers to accomplish</w:t>
      </w:r>
      <w:r>
        <w:t xml:space="preserve"> a given task. This was one of the studies of the earliest physiologist Evans in the 1970s, house</w:t>
      </w:r>
      <w:r w:rsidR="00DD56E2">
        <w:t>,</w:t>
      </w:r>
      <w:r>
        <w:t xml:space="preserve"> and Mitchell</w:t>
      </w:r>
      <w:r w:rsidR="00DD56E2">
        <w:t>. They</w:t>
      </w:r>
      <w:r>
        <w:t xml:space="preserve"> depicted the importance of this goal is to enhance the performance and satisfaction of the job from the followers. At its inception, the theory was innovative shifted focused towards motivating the follower</w:t>
      </w:r>
      <w:r w:rsidR="00DD56E2">
        <w:t>'</w:t>
      </w:r>
      <w:r>
        <w:t>s needs and motivations. This theory is contradictory to the situational approach that focused on the leaders adapting to the follower</w:t>
      </w:r>
      <w:r w:rsidR="00DD56E2">
        <w:t>'</w:t>
      </w:r>
      <w:r>
        <w:t>s needs,</w:t>
      </w:r>
      <w:r w:rsidR="00DD56E2">
        <w:t xml:space="preserve"> and</w:t>
      </w:r>
      <w:r>
        <w:t xml:space="preserve"> the path</w:t>
      </w:r>
      <w:r w:rsidR="00DD56E2">
        <w:t>-</w:t>
      </w:r>
      <w:r>
        <w:t>goal equally focused on the style of leadership, characteristics of leaders</w:t>
      </w:r>
      <w:r w:rsidR="00DD56E2">
        <w:t>,</w:t>
      </w:r>
      <w:r>
        <w:t xml:space="preserve"> and the general structure of the organi</w:t>
      </w:r>
      <w:r w:rsidR="00DD56E2">
        <w:t>z</w:t>
      </w:r>
      <w:r>
        <w:t>ation. The main emphasis of the path</w:t>
      </w:r>
      <w:r w:rsidR="00DD56E2">
        <w:t>-</w:t>
      </w:r>
      <w:r>
        <w:t xml:space="preserve">goal </w:t>
      </w:r>
      <w:r w:rsidR="00DD56E2">
        <w:t>is to establish</w:t>
      </w:r>
      <w:r>
        <w:t xml:space="preserve"> how well the leaders can help the followers towards achieving their goals by </w:t>
      </w:r>
      <w:proofErr w:type="spellStart"/>
      <w:r>
        <w:t>analy</w:t>
      </w:r>
      <w:r w:rsidR="00DD56E2">
        <w:t>z</w:t>
      </w:r>
      <w:r>
        <w:t>ing</w:t>
      </w:r>
      <w:proofErr w:type="spellEnd"/>
      <w:r>
        <w:t xml:space="preserve"> specific </w:t>
      </w:r>
      <w:proofErr w:type="spellStart"/>
      <w:r>
        <w:t>behavior</w:t>
      </w:r>
      <w:proofErr w:type="spellEnd"/>
      <w:r>
        <w:t xml:space="preserve"> and selecting required objecti</w:t>
      </w:r>
      <w:r w:rsidR="00DD56E2">
        <w:t>ves suitable for the followers in attempts to increase success and satisfaction (</w:t>
      </w:r>
      <w:proofErr w:type="spellStart"/>
      <w:r w:rsidR="00DD56E2">
        <w:t>Chemers</w:t>
      </w:r>
      <w:proofErr w:type="spellEnd"/>
      <w:r w:rsidR="00DD56E2">
        <w:t xml:space="preserve">, </w:t>
      </w:r>
      <w:r w:rsidR="00DD56E2" w:rsidRPr="00DD56E2">
        <w:t xml:space="preserve">2014). </w:t>
      </w:r>
      <w:r w:rsidR="00DD56E2">
        <w:t xml:space="preserve">Based on the path theory, employee motivation is conceptualized from the expectancy theory of motivation. However, the theory poses a significant challenge to the leader in understanding each of the employers and meeting each need for the output to increase. The followers are entitled to feel efficacious in accomplishing their set objectives and being aware of their reward in advance. </w:t>
      </w:r>
    </w:p>
    <w:p w:rsidR="00DD56E2" w:rsidRDefault="00DD56E2" w:rsidP="00DD56E2">
      <w:r>
        <w:lastRenderedPageBreak/>
        <w:t xml:space="preserve">The attributes addressed in the research include the following: </w:t>
      </w:r>
    </w:p>
    <w:p w:rsidR="00DD56E2" w:rsidRPr="00DD56E2" w:rsidRDefault="00DD56E2" w:rsidP="00DD56E2">
      <w:pPr>
        <w:rPr>
          <w:b/>
        </w:rPr>
      </w:pPr>
      <w:r w:rsidRPr="00DD56E2">
        <w:rPr>
          <w:b/>
        </w:rPr>
        <w:t xml:space="preserve">Leader </w:t>
      </w:r>
      <w:proofErr w:type="spellStart"/>
      <w:r w:rsidRPr="00DD56E2">
        <w:rPr>
          <w:b/>
        </w:rPr>
        <w:t>behavior</w:t>
      </w:r>
      <w:proofErr w:type="spellEnd"/>
    </w:p>
    <w:p w:rsidR="00DD56E2" w:rsidRDefault="00DD56E2" w:rsidP="00DD56E2">
      <w:pPr>
        <w:ind w:firstLine="720"/>
      </w:pPr>
      <w:r>
        <w:t xml:space="preserve">The leaders are the essential determinants for a compelling business objective. The leadership </w:t>
      </w:r>
      <w:proofErr w:type="spellStart"/>
      <w:r>
        <w:t>behavior</w:t>
      </w:r>
      <w:proofErr w:type="spellEnd"/>
      <w:r>
        <w:t xml:space="preserve"> identified as part of path-goal theory makes emphasis on the following areas of specialty such as directive aimed at providing direction or the desired path a business is set to take, the participative theory that focuses on the relation between the employee and the leader to work together to enhance the business objective of the process and lastly achievement-oriented where the leader and the followers focus on the ultimate goal of the business to ensure maximum efficacy and output. </w:t>
      </w:r>
    </w:p>
    <w:p w:rsidR="00DD56E2" w:rsidRPr="00DD56E2" w:rsidRDefault="00DD56E2" w:rsidP="00DD56E2">
      <w:pPr>
        <w:rPr>
          <w:b/>
        </w:rPr>
      </w:pPr>
      <w:r w:rsidRPr="00DD56E2">
        <w:rPr>
          <w:b/>
        </w:rPr>
        <w:t xml:space="preserve">Directive leadership </w:t>
      </w:r>
    </w:p>
    <w:p w:rsidR="00DD56E2" w:rsidRDefault="00DD56E2" w:rsidP="00DD56E2">
      <w:pPr>
        <w:ind w:firstLine="720"/>
      </w:pPr>
      <w:r>
        <w:t xml:space="preserve">Involves the leadership skills where the leader provides the necessary information to their followers, including modes of operation and expectations from them and the specific means of how the operation is to be done and the deadline of the operation or completion of the task. The theory works on assumptions that providing expectations and eliminating ambiguity increases the clarity of followers towards their goals. The directive leader is in charge of formulating standards of operations and rules governing the business. </w:t>
      </w:r>
    </w:p>
    <w:p w:rsidR="00DD56E2" w:rsidRPr="00DD56E2" w:rsidRDefault="00DD56E2" w:rsidP="00DD56E2">
      <w:pPr>
        <w:rPr>
          <w:b/>
        </w:rPr>
      </w:pPr>
      <w:r w:rsidRPr="00DD56E2">
        <w:rPr>
          <w:b/>
        </w:rPr>
        <w:t xml:space="preserve">Supportive leadership </w:t>
      </w:r>
    </w:p>
    <w:p w:rsidR="00DD56E2" w:rsidRDefault="00DD56E2" w:rsidP="00DD56E2">
      <w:pPr>
        <w:ind w:firstLine="720"/>
      </w:pPr>
      <w:r>
        <w:t xml:space="preserve">Supportive leadership entails one of the essential leadership skills involving being friendly and approachable by followers. This aspect can be achieved by showing interest in the employee's affairs and issues affecting their performance. The leaders employ supportive </w:t>
      </w:r>
      <w:proofErr w:type="spellStart"/>
      <w:r>
        <w:t>behavior</w:t>
      </w:r>
      <w:proofErr w:type="spellEnd"/>
      <w:r>
        <w:t xml:space="preserve"> to make the work enjoyable to </w:t>
      </w:r>
      <w:proofErr w:type="spellStart"/>
      <w:r>
        <w:t>instill</w:t>
      </w:r>
      <w:proofErr w:type="spellEnd"/>
      <w:r>
        <w:t xml:space="preserve"> confidence towards the work performed in the business. </w:t>
      </w:r>
    </w:p>
    <w:p w:rsidR="00DD56E2" w:rsidRPr="00DD56E2" w:rsidRDefault="00DD56E2" w:rsidP="00DD56E2">
      <w:pPr>
        <w:rPr>
          <w:b/>
        </w:rPr>
      </w:pPr>
      <w:r w:rsidRPr="00DD56E2">
        <w:rPr>
          <w:b/>
        </w:rPr>
        <w:t>Participative leadership</w:t>
      </w:r>
    </w:p>
    <w:p w:rsidR="00DD56E2" w:rsidRDefault="00DD56E2" w:rsidP="00DD56E2">
      <w:pPr>
        <w:ind w:firstLine="720"/>
      </w:pPr>
      <w:r>
        <w:lastRenderedPageBreak/>
        <w:t>One of the unique leadership styles involves getting views and inviting followers to take part in the decision-making process, so they feel they are part of the team and are accountable for the daily management and operations of the business. The attribute of a participative leader is observed when consultations are made before effecting a given process and integrating their ideas. Such leadership skills have been known to influence the outcome of many groups and businesses positively greatly.</w:t>
      </w:r>
    </w:p>
    <w:p w:rsidR="00DD56E2" w:rsidRDefault="00DD56E2" w:rsidP="00DD56E2">
      <w:pPr>
        <w:rPr>
          <w:b/>
        </w:rPr>
      </w:pPr>
      <w:r w:rsidRPr="00DD56E2">
        <w:rPr>
          <w:b/>
        </w:rPr>
        <w:t>Achievement</w:t>
      </w:r>
      <w:r>
        <w:rPr>
          <w:b/>
        </w:rPr>
        <w:t>-</w:t>
      </w:r>
      <w:r w:rsidRPr="00DD56E2">
        <w:rPr>
          <w:b/>
        </w:rPr>
        <w:t xml:space="preserve">oriented </w:t>
      </w:r>
      <w:r>
        <w:rPr>
          <w:b/>
        </w:rPr>
        <w:t>leadership</w:t>
      </w:r>
    </w:p>
    <w:p w:rsidR="00DD56E2" w:rsidRPr="00DD56E2" w:rsidRDefault="00DD56E2" w:rsidP="00DD56E2">
      <w:pPr>
        <w:ind w:firstLine="720"/>
        <w:rPr>
          <w:b/>
        </w:rPr>
      </w:pPr>
      <w:r>
        <w:t xml:space="preserve"> Working using this leadership platform aims to challenge their followers to work at their highest set of goals to boost the business. The leader works by setting high standards and seeking a continuous flow of improvement and often displays significant confidence towards the employees in achieving challenging goals (</w:t>
      </w:r>
      <w:proofErr w:type="spellStart"/>
      <w:r>
        <w:t>Adoli</w:t>
      </w:r>
      <w:proofErr w:type="spellEnd"/>
      <w:r>
        <w:t xml:space="preserve">, &amp; </w:t>
      </w:r>
      <w:proofErr w:type="spellStart"/>
      <w:r>
        <w:t>Kilika</w:t>
      </w:r>
      <w:proofErr w:type="spellEnd"/>
      <w:r>
        <w:t xml:space="preserve">, </w:t>
      </w:r>
      <w:r w:rsidRPr="00DD56E2">
        <w:t>2020).</w:t>
      </w:r>
    </w:p>
    <w:p w:rsidR="00DD56E2" w:rsidRPr="00DD56E2" w:rsidRDefault="00DD56E2" w:rsidP="00DD56E2">
      <w:pPr>
        <w:jc w:val="center"/>
        <w:rPr>
          <w:b/>
        </w:rPr>
      </w:pPr>
      <w:r w:rsidRPr="00DD56E2">
        <w:rPr>
          <w:b/>
        </w:rPr>
        <w:t>Analysis</w:t>
      </w:r>
    </w:p>
    <w:p w:rsidR="00DD56E2" w:rsidRDefault="00DD56E2" w:rsidP="00DD56E2">
      <w:pPr>
        <w:ind w:firstLine="720"/>
      </w:pPr>
      <w:r>
        <w:t xml:space="preserve">Comparing the path-goal theory with other theories is essential in identifying the strengths and weaknesses of the theory and how effective it is used in determining business behaviour and employees satisfaction at the workplace. One of the theories proposed is situational leadership, where the leader is expected to familiarize themselves with the employee's developmental process. In contrast, the path theory emphasizes the relationship concerning the </w:t>
      </w:r>
      <w:proofErr w:type="spellStart"/>
      <w:r>
        <w:t>behaviors</w:t>
      </w:r>
      <w:proofErr w:type="spellEnd"/>
      <w:r>
        <w:t xml:space="preserve"> of the leaders and the characters of subordinates. The path-goal theory is made of multiple factors that govern employers' </w:t>
      </w:r>
      <w:proofErr w:type="spellStart"/>
      <w:r>
        <w:t>behaviors</w:t>
      </w:r>
      <w:proofErr w:type="spellEnd"/>
      <w:r>
        <w:t xml:space="preserve"> and performance while promoting engagement towards work and enthusiasm. </w:t>
      </w:r>
    </w:p>
    <w:p w:rsidR="00DD56E2" w:rsidRDefault="00DD56E2" w:rsidP="00DD56E2">
      <w:pPr>
        <w:ind w:firstLine="720"/>
      </w:pPr>
      <w:r>
        <w:t xml:space="preserve">The four leadership styles are </w:t>
      </w:r>
      <w:proofErr w:type="spellStart"/>
      <w:r>
        <w:t>centered</w:t>
      </w:r>
      <w:proofErr w:type="spellEnd"/>
      <w:r>
        <w:t xml:space="preserve"> on employee attitudes such as satisfaction, employee expectations, and performance. The attributed path-goal of leadership involved in identifying structures and employees' performance included the supportive framework, directive, participative and achievement-oriented.  According to the identified perspective, a </w:t>
      </w:r>
      <w:r>
        <w:lastRenderedPageBreak/>
        <w:t xml:space="preserve">good leader attempts to introduce working structures that </w:t>
      </w:r>
      <w:proofErr w:type="spellStart"/>
      <w:r>
        <w:t>favor</w:t>
      </w:r>
      <w:proofErr w:type="spellEnd"/>
      <w:r>
        <w:t xml:space="preserve"> smooth operation and employee motivation to work as a team. The model is an indicator of creating a conducive and autonomous working environment. </w:t>
      </w:r>
    </w:p>
    <w:p w:rsidR="00DD56E2" w:rsidRDefault="00DD56E2" w:rsidP="00DD56E2">
      <w:pPr>
        <w:ind w:firstLine="720"/>
      </w:pPr>
      <w:r>
        <w:t>The theory revolves around the leadership aspect on which the employee is involved, the leadership process, and its direct relation with the subordinates' performance. The employees are motivated to work and operate effectively based on the rewards they expect from their performance. In an attempt to improve employees' performance, the leaders are expected to motivate the employees and establish a common ground of understanding by involving them in decision-making. The theory fully supports the idea and notion that leadership is essential in motivating the employee. The leaders, in this case, have multiple responsibilities, among them main being influencing employees towards achieving the set business objectives and goals (</w:t>
      </w:r>
      <w:proofErr w:type="spellStart"/>
      <w:r>
        <w:t>Polston</w:t>
      </w:r>
      <w:proofErr w:type="spellEnd"/>
      <w:r>
        <w:t xml:space="preserve">-Murdoch, </w:t>
      </w:r>
      <w:r w:rsidRPr="00DD56E2">
        <w:t>2013).</w:t>
      </w:r>
    </w:p>
    <w:p w:rsidR="00DD56E2" w:rsidRPr="00DD56E2" w:rsidRDefault="00DD56E2" w:rsidP="00DD56E2">
      <w:pPr>
        <w:ind w:firstLine="720"/>
      </w:pPr>
      <w:r>
        <w:t xml:space="preserve">Different leaders are known to employ different methods towards achieving employee satisfaction or tapping into their internal energy to ensure productivity. Such a mechanism includes providing rewards to the employees and motivating them through job promotion and training. Others are specific at building trust between the employees and work where the employees are involved in the business psychologically as opposed to emotionally (Armstrong, </w:t>
      </w:r>
      <w:r w:rsidRPr="00DD56E2">
        <w:t>2020).</w:t>
      </w:r>
    </w:p>
    <w:p w:rsidR="00DD56E2" w:rsidRPr="00DD56E2" w:rsidRDefault="00DD56E2" w:rsidP="00DD56E2">
      <w:pPr>
        <w:jc w:val="center"/>
        <w:rPr>
          <w:b/>
        </w:rPr>
      </w:pPr>
      <w:r w:rsidRPr="00DD56E2">
        <w:rPr>
          <w:b/>
        </w:rPr>
        <w:t>Implication for the future research</w:t>
      </w:r>
    </w:p>
    <w:p w:rsidR="00DD56E2" w:rsidRDefault="00DD56E2" w:rsidP="00DD56E2">
      <w:pPr>
        <w:ind w:firstLine="720"/>
      </w:pPr>
      <w:r>
        <w:t xml:space="preserve">The managerial aspects of future </w:t>
      </w:r>
      <w:proofErr w:type="spellStart"/>
      <w:r>
        <w:t>behavioral</w:t>
      </w:r>
      <w:proofErr w:type="spellEnd"/>
      <w:r>
        <w:t xml:space="preserve"> organization aim at integrating the learned concepts on observational </w:t>
      </w:r>
      <w:proofErr w:type="spellStart"/>
      <w:r>
        <w:t>behavior</w:t>
      </w:r>
      <w:proofErr w:type="spellEnd"/>
      <w:r>
        <w:t xml:space="preserve"> into daily practices. The factors affecting observational </w:t>
      </w:r>
      <w:proofErr w:type="spellStart"/>
      <w:r>
        <w:t>behavior</w:t>
      </w:r>
      <w:proofErr w:type="spellEnd"/>
      <w:r>
        <w:t xml:space="preserve"> include environment, people, technology, and structure. Future goals aim to achieve goals aimed at survival such as satisfaction at job, establishing the right people </w:t>
      </w:r>
      <w:r>
        <w:lastRenderedPageBreak/>
        <w:t>for the job, organization culture, conflict resolution, and increased productivity (</w:t>
      </w:r>
      <w:proofErr w:type="spellStart"/>
      <w:r>
        <w:t>Boiral</w:t>
      </w:r>
      <w:proofErr w:type="spellEnd"/>
      <w:r>
        <w:t xml:space="preserve">, &amp; </w:t>
      </w:r>
      <w:proofErr w:type="spellStart"/>
      <w:r>
        <w:t>Paillé</w:t>
      </w:r>
      <w:proofErr w:type="spellEnd"/>
      <w:r>
        <w:t xml:space="preserve">, </w:t>
      </w:r>
      <w:r w:rsidRPr="00DD56E2">
        <w:t>2012).</w:t>
      </w:r>
    </w:p>
    <w:p w:rsidR="00DD56E2" w:rsidRDefault="00DD56E2" w:rsidP="00DD56E2"/>
    <w:p w:rsidR="00DD56E2" w:rsidRPr="00DD56E2" w:rsidRDefault="00DD56E2" w:rsidP="00DD56E2">
      <w:pPr>
        <w:jc w:val="center"/>
        <w:rPr>
          <w:b/>
        </w:rPr>
      </w:pPr>
      <w:r w:rsidRPr="00DD56E2">
        <w:rPr>
          <w:b/>
        </w:rPr>
        <w:t>Conclusion</w:t>
      </w:r>
    </w:p>
    <w:p w:rsidR="00DD56E2" w:rsidRDefault="00DD56E2" w:rsidP="00DD56E2">
      <w:pPr>
        <w:ind w:firstLine="720"/>
      </w:pPr>
      <w:r>
        <w:t xml:space="preserve">Organizational </w:t>
      </w:r>
      <w:proofErr w:type="spellStart"/>
      <w:r>
        <w:t>behavior</w:t>
      </w:r>
      <w:proofErr w:type="spellEnd"/>
      <w:r>
        <w:t xml:space="preserve"> involves using relevant knowledge accrued from the study to identify how individuals and groups work within different organizations to ensure high productivity.  The organization is managed under different systems that interact with the different business entities to improve the production of the business. Various theories have been formulated to enhance the operation of the business based on the leadership qualities that positively impact the followers to provide motivation or be part of the team making decisions. Other leadership qualities are involved in setting high standards that the employees are expected to follow and achieve a high scale of business output. Establishing organizational </w:t>
      </w:r>
      <w:proofErr w:type="spellStart"/>
      <w:r>
        <w:t>behavior</w:t>
      </w:r>
      <w:proofErr w:type="spellEnd"/>
      <w:r>
        <w:t xml:space="preserve"> aims to enhance suitable relationships </w:t>
      </w:r>
      <w:proofErr w:type="spellStart"/>
      <w:r>
        <w:t>centered</w:t>
      </w:r>
      <w:proofErr w:type="spellEnd"/>
      <w:r>
        <w:t xml:space="preserve"> on human, social, and organizational objectives. The established model has proved to be essential in business and individual towards establishing an effective business platform.</w:t>
      </w:r>
    </w:p>
    <w:p w:rsidR="00DD56E2" w:rsidRDefault="00DD56E2" w:rsidP="00DD56E2">
      <w:pPr>
        <w:ind w:firstLine="720"/>
      </w:pPr>
    </w:p>
    <w:p w:rsidR="00DD56E2" w:rsidRDefault="00DD56E2" w:rsidP="00DD56E2">
      <w:pPr>
        <w:ind w:firstLine="720"/>
      </w:pPr>
    </w:p>
    <w:p w:rsidR="00DD56E2" w:rsidRDefault="00DD56E2" w:rsidP="00DD56E2">
      <w:pPr>
        <w:ind w:firstLine="720"/>
      </w:pPr>
    </w:p>
    <w:p w:rsidR="00DD56E2" w:rsidRDefault="00DD56E2" w:rsidP="00DD56E2">
      <w:pPr>
        <w:ind w:firstLine="720"/>
      </w:pPr>
    </w:p>
    <w:p w:rsidR="00DD56E2" w:rsidRDefault="00DD56E2" w:rsidP="00DD56E2"/>
    <w:p w:rsidR="00DD56E2" w:rsidRDefault="00DD56E2" w:rsidP="00DD56E2"/>
    <w:p w:rsidR="00DD56E2" w:rsidRDefault="00DD56E2" w:rsidP="00DD56E2">
      <w:pPr>
        <w:jc w:val="center"/>
      </w:pPr>
    </w:p>
    <w:p w:rsidR="00DD56E2" w:rsidRDefault="00DD56E2" w:rsidP="00DD56E2">
      <w:pPr>
        <w:jc w:val="center"/>
      </w:pPr>
      <w:r>
        <w:lastRenderedPageBreak/>
        <w:t>References</w:t>
      </w:r>
    </w:p>
    <w:p w:rsidR="00DD56E2" w:rsidRDefault="00DD56E2" w:rsidP="00DD56E2">
      <w:pPr>
        <w:ind w:left="720" w:hanging="720"/>
      </w:pPr>
    </w:p>
    <w:p w:rsidR="00DD56E2" w:rsidRDefault="00DD56E2" w:rsidP="00DD56E2">
      <w:pPr>
        <w:ind w:left="720" w:hanging="720"/>
      </w:pPr>
      <w:proofErr w:type="spellStart"/>
      <w:r w:rsidRPr="00DD56E2">
        <w:t>Adoli</w:t>
      </w:r>
      <w:proofErr w:type="spellEnd"/>
      <w:r w:rsidRPr="00DD56E2">
        <w:t xml:space="preserve">, H. L., &amp; </w:t>
      </w:r>
      <w:proofErr w:type="spellStart"/>
      <w:r w:rsidRPr="00DD56E2">
        <w:t>Kilika</w:t>
      </w:r>
      <w:proofErr w:type="spellEnd"/>
      <w:r w:rsidRPr="00DD56E2">
        <w:t xml:space="preserve">, J. M. (2020). Conceptualizing the role of leadership strategy in the strategic management process: A review of </w:t>
      </w:r>
      <w:r>
        <w:t xml:space="preserve">the </w:t>
      </w:r>
      <w:r w:rsidRPr="00DD56E2">
        <w:t>literature. Journal of Economics and Business, 3(4).</w:t>
      </w:r>
    </w:p>
    <w:p w:rsidR="00DD56E2" w:rsidRDefault="00DD56E2" w:rsidP="00DD56E2">
      <w:pPr>
        <w:ind w:left="720" w:hanging="720"/>
      </w:pPr>
      <w:r w:rsidRPr="00DD56E2">
        <w:t xml:space="preserve">Armstrong, M. (2020). Human resource management practice. </w:t>
      </w:r>
      <w:proofErr w:type="spellStart"/>
      <w:r w:rsidRPr="00DD56E2">
        <w:t>Kogan</w:t>
      </w:r>
      <w:proofErr w:type="spellEnd"/>
      <w:r w:rsidRPr="00DD56E2">
        <w:t xml:space="preserve"> </w:t>
      </w:r>
      <w:r>
        <w:t>P</w:t>
      </w:r>
      <w:r w:rsidRPr="00DD56E2">
        <w:t>age</w:t>
      </w:r>
      <w:r>
        <w:t xml:space="preserve"> is</w:t>
      </w:r>
      <w:r w:rsidRPr="00DD56E2">
        <w:t xml:space="preserve"> limited.</w:t>
      </w:r>
    </w:p>
    <w:p w:rsidR="00DD56E2" w:rsidRDefault="00DD56E2" w:rsidP="00DD56E2">
      <w:pPr>
        <w:ind w:left="720" w:hanging="720"/>
      </w:pPr>
      <w:proofErr w:type="spellStart"/>
      <w:r w:rsidRPr="00DD56E2">
        <w:t>Boiral</w:t>
      </w:r>
      <w:proofErr w:type="spellEnd"/>
      <w:r w:rsidRPr="00DD56E2">
        <w:t xml:space="preserve">, O., &amp; </w:t>
      </w:r>
      <w:proofErr w:type="spellStart"/>
      <w:r w:rsidRPr="00DD56E2">
        <w:t>Paillé</w:t>
      </w:r>
      <w:proofErr w:type="spellEnd"/>
      <w:r w:rsidRPr="00DD56E2">
        <w:t xml:space="preserve">, P. (2012). Organizational citizenship </w:t>
      </w:r>
      <w:proofErr w:type="spellStart"/>
      <w:r w:rsidRPr="00DD56E2">
        <w:t>behavior</w:t>
      </w:r>
      <w:proofErr w:type="spellEnd"/>
      <w:r w:rsidRPr="00DD56E2">
        <w:t xml:space="preserve"> for the environment: Measurement and validation. Journal of business ethics, 109(4), 431-445.</w:t>
      </w:r>
    </w:p>
    <w:p w:rsidR="00DD56E2" w:rsidRDefault="00DD56E2" w:rsidP="00DD56E2">
      <w:pPr>
        <w:ind w:left="720" w:hanging="720"/>
      </w:pPr>
      <w:proofErr w:type="spellStart"/>
      <w:r w:rsidRPr="00DD56E2">
        <w:t>Chemers</w:t>
      </w:r>
      <w:proofErr w:type="spellEnd"/>
      <w:r w:rsidRPr="00DD56E2">
        <w:t>, M. (2014). An integrative theory of leadership.</w:t>
      </w:r>
    </w:p>
    <w:p w:rsidR="00DD56E2" w:rsidRDefault="00DD56E2" w:rsidP="00DD56E2">
      <w:pPr>
        <w:ind w:left="720" w:hanging="720"/>
      </w:pPr>
      <w:r w:rsidRPr="00DD56E2">
        <w:t xml:space="preserve">Fry, L. W., </w:t>
      </w:r>
      <w:proofErr w:type="spellStart"/>
      <w:r w:rsidRPr="00DD56E2">
        <w:t>Vitucci</w:t>
      </w:r>
      <w:proofErr w:type="spellEnd"/>
      <w:r w:rsidRPr="00DD56E2">
        <w:t xml:space="preserve">, S., &amp; </w:t>
      </w:r>
      <w:proofErr w:type="spellStart"/>
      <w:r w:rsidRPr="00DD56E2">
        <w:t>Cedillo</w:t>
      </w:r>
      <w:proofErr w:type="spellEnd"/>
      <w:r w:rsidRPr="00DD56E2">
        <w:t>, M. (2005). Spiritual leadership and army transformation: Theory, measurement, and establishing a baseline. The leadership quarterly, 16(5), 835-862.</w:t>
      </w:r>
    </w:p>
    <w:p w:rsidR="00DD56E2" w:rsidRDefault="00DD56E2" w:rsidP="00DD56E2">
      <w:pPr>
        <w:ind w:left="720" w:hanging="720"/>
      </w:pPr>
      <w:proofErr w:type="spellStart"/>
      <w:r w:rsidRPr="00DD56E2">
        <w:t>Hakansson</w:t>
      </w:r>
      <w:proofErr w:type="spellEnd"/>
      <w:r w:rsidRPr="00DD56E2">
        <w:t>, H. (2014). Corporate Technological Behaviour (Routledge Revivals): Cooperation and Networks. Routledge.</w:t>
      </w:r>
    </w:p>
    <w:p w:rsidR="00DD56E2" w:rsidRDefault="00DD56E2" w:rsidP="00DD56E2">
      <w:pPr>
        <w:ind w:left="720" w:hanging="720"/>
      </w:pPr>
      <w:r w:rsidRPr="00DD56E2">
        <w:t>Lusardi, A., &amp; Mitchell, O. S. (2014). The economic importance of financial literacy: Theory and evidence. Journal of economic literature, 52(1), 5-44.</w:t>
      </w:r>
    </w:p>
    <w:p w:rsidR="00DD56E2" w:rsidRDefault="00DD56E2" w:rsidP="00DD56E2">
      <w:pPr>
        <w:ind w:left="720" w:hanging="720"/>
      </w:pPr>
      <w:proofErr w:type="spellStart"/>
      <w:r w:rsidRPr="00DD56E2">
        <w:t>Lussier</w:t>
      </w:r>
      <w:proofErr w:type="spellEnd"/>
      <w:r w:rsidRPr="00DD56E2">
        <w:t xml:space="preserve">, R. N., &amp; </w:t>
      </w:r>
      <w:proofErr w:type="spellStart"/>
      <w:r w:rsidRPr="00DD56E2">
        <w:t>Achua</w:t>
      </w:r>
      <w:proofErr w:type="spellEnd"/>
      <w:r w:rsidRPr="00DD56E2">
        <w:t>, C. F. (2015). Leadership: Theory, application, &amp; skill development. Cengage learning.</w:t>
      </w:r>
    </w:p>
    <w:p w:rsidR="00DD56E2" w:rsidRDefault="00DD56E2" w:rsidP="00DD56E2">
      <w:pPr>
        <w:ind w:left="720" w:hanging="720"/>
      </w:pPr>
      <w:proofErr w:type="spellStart"/>
      <w:r w:rsidRPr="00DD56E2">
        <w:t>Nahmens</w:t>
      </w:r>
      <w:proofErr w:type="spellEnd"/>
      <w:r w:rsidRPr="00DD56E2">
        <w:t xml:space="preserve">, I., &amp; </w:t>
      </w:r>
      <w:proofErr w:type="spellStart"/>
      <w:r w:rsidRPr="00DD56E2">
        <w:t>Ikuma</w:t>
      </w:r>
      <w:proofErr w:type="spellEnd"/>
      <w:r w:rsidRPr="00DD56E2">
        <w:t xml:space="preserve">, L. H. (2012). Effects of lean construction on </w:t>
      </w:r>
      <w:r>
        <w:t xml:space="preserve">the </w:t>
      </w:r>
      <w:r w:rsidRPr="00DD56E2">
        <w:t>sustainability of modular homebuilding. Journal of architectural engineering, 18(2), 155-163.</w:t>
      </w:r>
    </w:p>
    <w:p w:rsidR="00DD56E2" w:rsidRDefault="00DD56E2" w:rsidP="00DD56E2">
      <w:pPr>
        <w:ind w:left="720" w:hanging="720"/>
      </w:pPr>
      <w:proofErr w:type="spellStart"/>
      <w:r w:rsidRPr="00DD56E2">
        <w:lastRenderedPageBreak/>
        <w:t>Polston</w:t>
      </w:r>
      <w:proofErr w:type="spellEnd"/>
      <w:r w:rsidRPr="00DD56E2">
        <w:t xml:space="preserve">-Murdoch, L. (2013). An Investigation of path-goal theory, </w:t>
      </w:r>
      <w:r>
        <w:t xml:space="preserve">the </w:t>
      </w:r>
      <w:r w:rsidRPr="00DD56E2">
        <w:t>relationship of leadership style, supervisor-related commitment, and gender. Emerging Leadership Journeys, 6(1), 13-44.</w:t>
      </w:r>
    </w:p>
    <w:p w:rsidR="00DD56E2" w:rsidRDefault="00DD56E2" w:rsidP="00DD56E2">
      <w:pPr>
        <w:ind w:left="720" w:hanging="720"/>
      </w:pPr>
      <w:r w:rsidRPr="00DD56E2">
        <w:t xml:space="preserve">Wren, D. A., &amp; </w:t>
      </w:r>
      <w:proofErr w:type="spellStart"/>
      <w:r w:rsidRPr="00DD56E2">
        <w:t>Bedeian</w:t>
      </w:r>
      <w:proofErr w:type="spellEnd"/>
      <w:r w:rsidRPr="00DD56E2">
        <w:t>, A. G. (2020). The evolution of management thought. John Wiley &amp; Sons.</w:t>
      </w:r>
    </w:p>
    <w:sectPr w:rsidR="00DD56E2">
      <w:head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FF6" w:rsidRDefault="00270FF6" w:rsidP="00DD56E2">
      <w:pPr>
        <w:spacing w:after="0" w:line="240" w:lineRule="auto"/>
      </w:pPr>
      <w:r>
        <w:separator/>
      </w:r>
    </w:p>
  </w:endnote>
  <w:endnote w:type="continuationSeparator" w:id="0">
    <w:p w:rsidR="00270FF6" w:rsidRDefault="00270FF6" w:rsidP="00DD5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FF6" w:rsidRDefault="00270FF6" w:rsidP="00DD56E2">
      <w:pPr>
        <w:spacing w:after="0" w:line="240" w:lineRule="auto"/>
      </w:pPr>
      <w:r>
        <w:separator/>
      </w:r>
    </w:p>
  </w:footnote>
  <w:footnote w:type="continuationSeparator" w:id="0">
    <w:p w:rsidR="00270FF6" w:rsidRDefault="00270FF6" w:rsidP="00DD5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777134"/>
      <w:docPartObj>
        <w:docPartGallery w:val="Page Numbers (Top of Page)"/>
        <w:docPartUnique/>
      </w:docPartObj>
    </w:sdtPr>
    <w:sdtEndPr>
      <w:rPr>
        <w:noProof/>
      </w:rPr>
    </w:sdtEndPr>
    <w:sdtContent>
      <w:p w:rsidR="00DD56E2" w:rsidRDefault="00DD56E2">
        <w:pPr>
          <w:pStyle w:val="Header"/>
          <w:jc w:val="right"/>
        </w:pPr>
        <w:r>
          <w:fldChar w:fldCharType="begin"/>
        </w:r>
        <w:r>
          <w:instrText xml:space="preserve"> PAGE   \* MERGEFORMAT </w:instrText>
        </w:r>
        <w:r>
          <w:fldChar w:fldCharType="separate"/>
        </w:r>
        <w:r>
          <w:rPr>
            <w:noProof/>
          </w:rPr>
          <w:t>3</w:t>
        </w:r>
        <w:r>
          <w:rPr>
            <w:noProof/>
          </w:rPr>
          <w:fldChar w:fldCharType="end"/>
        </w:r>
      </w:p>
    </w:sdtContent>
  </w:sdt>
  <w:p w:rsidR="00DD56E2" w:rsidRDefault="00DD56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yNTcwNTE0NDK0sDRQ0lEKTi0uzszPAykwrAUAM+FksiwAAAA="/>
  </w:docVars>
  <w:rsids>
    <w:rsidRoot w:val="002B2218"/>
    <w:rsid w:val="00063E3F"/>
    <w:rsid w:val="00124A6D"/>
    <w:rsid w:val="00143A09"/>
    <w:rsid w:val="00270FF6"/>
    <w:rsid w:val="002B2218"/>
    <w:rsid w:val="00540008"/>
    <w:rsid w:val="00DD56E2"/>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E4CFD"/>
  <w15:chartTrackingRefBased/>
  <w15:docId w15:val="{70530C10-186C-4A17-A1D5-F0CECEF4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ZW"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6E2"/>
  </w:style>
  <w:style w:type="paragraph" w:styleId="Footer">
    <w:name w:val="footer"/>
    <w:basedOn w:val="Normal"/>
    <w:link w:val="FooterChar"/>
    <w:uiPriority w:val="99"/>
    <w:unhideWhenUsed/>
    <w:rsid w:val="00DD5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835</TotalTime>
  <Pages>11</Pages>
  <Words>2504</Words>
  <Characters>14274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2021-09-16T09:10:00Z</dcterms:created>
  <dcterms:modified xsi:type="dcterms:W3CDTF">2021-09-16T23:23:00Z</dcterms:modified>
</cp:coreProperties>
</file>